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4" w:rsidRPr="00EE4640" w:rsidRDefault="00EE4640">
      <w:p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Принадлежности для занятий для групп 3-1,3-2.</w:t>
      </w:r>
    </w:p>
    <w:p w:rsidR="00EE4640" w:rsidRPr="00EE4640" w:rsidRDefault="00EE4640">
      <w:p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(математика, развитие речи)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Тетрадь в крупную клетку (2 шт.)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Простой карандаш.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Шариковая ручка.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Счетные палочки.</w:t>
      </w:r>
    </w:p>
    <w:p w:rsid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Пропись Е.В. Колесникова «Я считаю до 20»</w:t>
      </w:r>
      <w:r>
        <w:rPr>
          <w:rFonts w:ascii="Times New Roman" w:hAnsi="Times New Roman" w:cs="Times New Roman"/>
          <w:b/>
          <w:sz w:val="32"/>
          <w:szCs w:val="32"/>
        </w:rPr>
        <w:t>.(математика)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Букварь  Н.С. Жуковой. (</w:t>
      </w:r>
      <w:bookmarkStart w:id="0" w:name="_GoBack"/>
      <w:bookmarkEnd w:id="0"/>
      <w:r w:rsidR="00480E7F" w:rsidRPr="00EE4640">
        <w:rPr>
          <w:rFonts w:ascii="Times New Roman" w:hAnsi="Times New Roman" w:cs="Times New Roman"/>
          <w:b/>
          <w:sz w:val="32"/>
          <w:szCs w:val="32"/>
        </w:rPr>
        <w:t>Р</w:t>
      </w:r>
      <w:r w:rsidRPr="00EE4640">
        <w:rPr>
          <w:rFonts w:ascii="Times New Roman" w:hAnsi="Times New Roman" w:cs="Times New Roman"/>
          <w:b/>
          <w:sz w:val="32"/>
          <w:szCs w:val="32"/>
        </w:rPr>
        <w:t>азвитие речи)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Линейка до 15 см.</w:t>
      </w:r>
    </w:p>
    <w:p w:rsidR="00EE4640" w:rsidRPr="00EE4640" w:rsidRDefault="00EE4640" w:rsidP="00EE4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E4640">
        <w:rPr>
          <w:rFonts w:ascii="Times New Roman" w:hAnsi="Times New Roman" w:cs="Times New Roman"/>
          <w:b/>
          <w:sz w:val="32"/>
          <w:szCs w:val="32"/>
        </w:rPr>
        <w:t>Цветные карандаши (красный, синий, зеленый – обязательно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E4640" w:rsidRPr="00EE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AC3"/>
    <w:multiLevelType w:val="hybridMultilevel"/>
    <w:tmpl w:val="BE8E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40"/>
    <w:rsid w:val="00480E7F"/>
    <w:rsid w:val="00D03364"/>
    <w:rsid w:val="00E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2020-09-14T08:28:00Z</cp:lastPrinted>
  <dcterms:created xsi:type="dcterms:W3CDTF">2019-09-23T08:33:00Z</dcterms:created>
  <dcterms:modified xsi:type="dcterms:W3CDTF">2020-09-14T08:28:00Z</dcterms:modified>
</cp:coreProperties>
</file>